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0E7138">
        <w:trPr>
          <w:trHeight w:hRule="exact" w:val="1428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0A705E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0A705E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4946AE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3F6646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ENSINO FUNDAMENTAL</w:t>
                  </w:r>
                  <w:r w:rsidR="00D9597C">
                    <w:rPr>
                      <w:rFonts w:ascii="Arial" w:hAnsi="Arial" w:cs="Arial"/>
                      <w:b/>
                      <w:sz w:val="24"/>
                    </w:rPr>
                    <w:t xml:space="preserve">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614DB0">
                    <w:rPr>
                      <w:rFonts w:ascii="Arial" w:hAnsi="Arial" w:cs="Arial"/>
                      <w:b/>
                      <w:sz w:val="24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º ANO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A705E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0A705E">
        <w:rPr>
          <w:noProof/>
          <w:lang w:eastAsia="pt-BR"/>
        </w:rPr>
        <w:pict>
          <v:shape id="_x0000_s1092" type="#_x0000_t202" style="position:absolute;left:0;text-align:left;margin-left:375.05pt;margin-top:.9pt;width:156.75pt;height:28.5pt;z-index:251771904" filled="f" stroked="f">
            <v:textbox>
              <w:txbxContent>
                <w:p w:rsidR="008B4F42" w:rsidRPr="00F953AD" w:rsidRDefault="008B4F42" w:rsidP="008B4F42">
                  <w:pPr>
                    <w:rPr>
                      <w:rFonts w:ascii="MV Boli" w:hAnsi="MV Boli" w:cs="MV Boli"/>
                      <w:color w:val="808080" w:themeColor="background1" w:themeShade="80"/>
                    </w:rPr>
                  </w:pPr>
                  <w:r>
                    <w:rPr>
                      <w:rFonts w:ascii="MV Boli" w:hAnsi="MV Boli" w:cs="MV Boli"/>
                      <w:color w:val="808080" w:themeColor="background1" w:themeShade="80"/>
                    </w:rPr>
                    <w:t>Lições que guiam sonhos!</w:t>
                  </w:r>
                </w:p>
              </w:txbxContent>
            </v:textbox>
          </v:shape>
        </w:pict>
      </w: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7C1543" w:rsidRPr="00011178" w:rsidRDefault="00011178" w:rsidP="007C1543">
      <w:pPr>
        <w:spacing w:after="0" w:line="240" w:lineRule="auto"/>
        <w:ind w:left="720"/>
        <w:jc w:val="both"/>
        <w:rPr>
          <w:b/>
          <w:sz w:val="24"/>
        </w:rPr>
      </w:pPr>
      <w:r>
        <w:rPr>
          <w:b/>
          <w:sz w:val="24"/>
        </w:rPr>
        <w:t>Na MOCHILA:</w:t>
      </w:r>
    </w:p>
    <w:p w:rsidR="007B7CEE" w:rsidRDefault="005A139F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caderno</w:t>
      </w:r>
      <w:r w:rsidR="007B7CEE">
        <w:rPr>
          <w:sz w:val="24"/>
        </w:rPr>
        <w:t xml:space="preserve"> </w:t>
      </w:r>
      <w:r>
        <w:rPr>
          <w:sz w:val="24"/>
        </w:rPr>
        <w:t xml:space="preserve">(tipo brochura, grande, </w:t>
      </w:r>
      <w:r w:rsidR="007B7CEE">
        <w:rPr>
          <w:sz w:val="24"/>
        </w:rPr>
        <w:t xml:space="preserve">de </w:t>
      </w:r>
      <w:r w:rsidR="007B7CEE" w:rsidRPr="00943AF0">
        <w:rPr>
          <w:b/>
          <w:sz w:val="24"/>
        </w:rPr>
        <w:t>48 folhas</w:t>
      </w:r>
      <w:r w:rsidRPr="005A139F">
        <w:rPr>
          <w:sz w:val="24"/>
        </w:rPr>
        <w:t>)</w:t>
      </w:r>
      <w:r w:rsidR="007B7CEE">
        <w:rPr>
          <w:sz w:val="24"/>
        </w:rPr>
        <w:t>, com margem, de preferência capa dura,  identificado como Produção Textual;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 cadernos</w:t>
      </w:r>
      <w:r w:rsidR="005A139F">
        <w:rPr>
          <w:sz w:val="24"/>
        </w:rPr>
        <w:t xml:space="preserve"> (tipo brochura, grande, </w:t>
      </w:r>
      <w:r>
        <w:rPr>
          <w:sz w:val="24"/>
        </w:rPr>
        <w:t xml:space="preserve"> de </w:t>
      </w:r>
      <w:r>
        <w:rPr>
          <w:b/>
          <w:sz w:val="24"/>
        </w:rPr>
        <w:t>96</w:t>
      </w:r>
      <w:r w:rsidRPr="007F34EB">
        <w:rPr>
          <w:b/>
          <w:sz w:val="24"/>
        </w:rPr>
        <w:t xml:space="preserve"> folhas</w:t>
      </w:r>
      <w:r w:rsidR="005A139F" w:rsidRPr="005A139F">
        <w:rPr>
          <w:sz w:val="24"/>
        </w:rPr>
        <w:t>)</w:t>
      </w:r>
      <w:r>
        <w:rPr>
          <w:sz w:val="24"/>
        </w:rPr>
        <w:t>, com margem,  de preferência capa dura,  identificado como Tema de Aula e Tema de Casa;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caderno de desenho grande, de preferência capa dura;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bloco colegial pequeno para rascunho;</w:t>
      </w:r>
    </w:p>
    <w:p w:rsidR="00011178" w:rsidRPr="00011178" w:rsidRDefault="00011178" w:rsidP="00011178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pasta com aba e elástico;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régua 30 cm transparente;</w:t>
      </w:r>
    </w:p>
    <w:p w:rsidR="00530E21" w:rsidRDefault="00530E21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1 álcool gel;</w:t>
      </w:r>
    </w:p>
    <w:p w:rsidR="00011178" w:rsidRDefault="00011178" w:rsidP="00011178">
      <w:pPr>
        <w:spacing w:after="0" w:line="240" w:lineRule="auto"/>
        <w:ind w:left="720"/>
        <w:jc w:val="both"/>
        <w:rPr>
          <w:sz w:val="24"/>
        </w:rPr>
      </w:pPr>
    </w:p>
    <w:p w:rsidR="00011178" w:rsidRPr="00011178" w:rsidRDefault="00011178" w:rsidP="00011178">
      <w:pPr>
        <w:spacing w:after="0" w:line="240" w:lineRule="auto"/>
        <w:ind w:left="720"/>
        <w:jc w:val="both"/>
        <w:rPr>
          <w:b/>
          <w:sz w:val="24"/>
        </w:rPr>
      </w:pPr>
      <w:r>
        <w:rPr>
          <w:b/>
          <w:sz w:val="24"/>
        </w:rPr>
        <w:t>ESTOJO com:</w:t>
      </w:r>
    </w:p>
    <w:p w:rsidR="007B7CEE" w:rsidRDefault="000A705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pt-BR"/>
        </w:rPr>
        <w:pict>
          <v:shape id="_x0000_s1099" type="#_x0000_t202" style="position:absolute;left:0;text-align:left;margin-left:296.55pt;margin-top:6.7pt;width:194.55pt;height:172.3pt;z-index:251772928">
            <v:stroke dashstyle="dashDot"/>
            <v:textbox>
              <w:txbxContent>
                <w:p w:rsidR="008623C7" w:rsidRPr="003F6646" w:rsidRDefault="008623C7" w:rsidP="008623C7">
                  <w:pPr>
                    <w:spacing w:after="0" w:line="240" w:lineRule="auto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IMPORTANTE!</w:t>
                  </w:r>
                </w:p>
                <w:p w:rsidR="008623C7" w:rsidRDefault="008623C7" w:rsidP="008623C7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0"/>
                    </w:rPr>
                  </w:pPr>
                  <w:r w:rsidRPr="003F6646">
                    <w:rPr>
                      <w:sz w:val="24"/>
                    </w:rPr>
                    <w:t>Os Livros Didáticos e as obras literárias do</w:t>
                  </w:r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Projeto Cultivando Leitores serão comercializados pela FTD, via </w:t>
                  </w:r>
                  <w:r w:rsidRPr="003F6646">
                    <w:rPr>
                      <w:b/>
                      <w:i/>
                      <w:sz w:val="24"/>
                      <w:szCs w:val="20"/>
                    </w:rPr>
                    <w:t>e-commerce</w:t>
                  </w:r>
                  <w:r w:rsidRPr="003F6646">
                    <w:rPr>
                      <w:sz w:val="24"/>
                      <w:szCs w:val="20"/>
                    </w:rPr>
                    <w:t xml:space="preserve">, e entregues nas residências. </w:t>
                  </w:r>
                  <w:r w:rsidR="004A3861">
                    <w:rPr>
                      <w:sz w:val="24"/>
                      <w:szCs w:val="20"/>
                    </w:rPr>
                    <w:t>Em breve, n</w:t>
                  </w:r>
                  <w:r>
                    <w:rPr>
                      <w:sz w:val="24"/>
                      <w:szCs w:val="20"/>
                    </w:rPr>
                    <w:t>o</w:t>
                  </w:r>
                  <w:r w:rsidRPr="003F6646">
                    <w:rPr>
                      <w:sz w:val="24"/>
                      <w:szCs w:val="20"/>
                    </w:rPr>
                    <w:t xml:space="preserve"> site da Escola,</w:t>
                  </w:r>
                  <w:r>
                    <w:rPr>
                      <w:sz w:val="24"/>
                      <w:szCs w:val="20"/>
                    </w:rPr>
                    <w:t xml:space="preserve"> terá </w:t>
                  </w:r>
                  <w:r w:rsidRPr="003F6646">
                    <w:rPr>
                      <w:sz w:val="24"/>
                      <w:szCs w:val="20"/>
                    </w:rPr>
                    <w:t>o passo a passo</w:t>
                  </w:r>
                  <w:proofErr w:type="gramStart"/>
                  <w:r w:rsidRPr="003F6646">
                    <w:rPr>
                      <w:sz w:val="24"/>
                      <w:szCs w:val="20"/>
                    </w:rPr>
                    <w:t xml:space="preserve">  </w:t>
                  </w:r>
                  <w:proofErr w:type="gramEnd"/>
                  <w:r w:rsidRPr="003F6646">
                    <w:rPr>
                      <w:sz w:val="24"/>
                      <w:szCs w:val="20"/>
                    </w:rPr>
                    <w:t xml:space="preserve">para </w:t>
                  </w:r>
                  <w:r>
                    <w:rPr>
                      <w:sz w:val="24"/>
                      <w:szCs w:val="20"/>
                    </w:rPr>
                    <w:t>a realização d</w:t>
                  </w:r>
                  <w:r w:rsidRPr="003F6646">
                    <w:rPr>
                      <w:sz w:val="24"/>
                      <w:szCs w:val="20"/>
                    </w:rPr>
                    <w:t>a compra</w:t>
                  </w:r>
                  <w:r>
                    <w:rPr>
                      <w:sz w:val="24"/>
                      <w:szCs w:val="20"/>
                    </w:rPr>
                    <w:t xml:space="preserve"> do material</w:t>
                  </w:r>
                  <w:r w:rsidRPr="003F6646">
                    <w:rPr>
                      <w:sz w:val="24"/>
                      <w:szCs w:val="20"/>
                    </w:rPr>
                    <w:t>.</w:t>
                  </w:r>
                </w:p>
                <w:p w:rsidR="008623C7" w:rsidRPr="006331EE" w:rsidRDefault="000A705E" w:rsidP="008623C7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hyperlink r:id="rId8" w:history="1">
                    <w:r w:rsidR="008623C7" w:rsidRPr="003F6646">
                      <w:rPr>
                        <w:rStyle w:val="Hyperlink"/>
                        <w:sz w:val="20"/>
                        <w:szCs w:val="20"/>
                      </w:rPr>
                      <w:t>WWW.ideau.com.br</w:t>
                    </w:r>
                  </w:hyperlink>
                  <w:r w:rsidR="008623C7">
                    <w:rPr>
                      <w:sz w:val="24"/>
                      <w:szCs w:val="20"/>
                    </w:rPr>
                    <w:t xml:space="preserve"> – Getúlio Vargas - Ensino – Educação Básica – Lista de Materiais.</w:t>
                  </w:r>
                </w:p>
              </w:txbxContent>
            </v:textbox>
          </v:shape>
        </w:pict>
      </w:r>
      <w:proofErr w:type="gramStart"/>
      <w:r w:rsidR="007B7CEE">
        <w:rPr>
          <w:sz w:val="24"/>
        </w:rPr>
        <w:t>1</w:t>
      </w:r>
      <w:proofErr w:type="gramEnd"/>
      <w:r w:rsidR="007B7CEE">
        <w:rPr>
          <w:sz w:val="24"/>
        </w:rPr>
        <w:t xml:space="preserve"> apontador;</w:t>
      </w:r>
    </w:p>
    <w:p w:rsidR="007B7CEE" w:rsidRDefault="00CF7E8C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borracha</w:t>
      </w:r>
      <w:r w:rsidR="007B7CEE">
        <w:rPr>
          <w:sz w:val="24"/>
        </w:rPr>
        <w:t>;</w:t>
      </w:r>
    </w:p>
    <w:p w:rsidR="007B7CEE" w:rsidRDefault="00CF7E8C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 lápis</w:t>
      </w:r>
      <w:r w:rsidR="007B7CEE">
        <w:rPr>
          <w:sz w:val="24"/>
        </w:rPr>
        <w:t>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lápis</w:t>
      </w:r>
      <w:proofErr w:type="gramEnd"/>
      <w:r>
        <w:rPr>
          <w:sz w:val="24"/>
        </w:rPr>
        <w:t xml:space="preserve"> de cor;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marcador</w:t>
      </w:r>
      <w:proofErr w:type="gramEnd"/>
      <w:r>
        <w:rPr>
          <w:sz w:val="24"/>
        </w:rPr>
        <w:t xml:space="preserve"> de texto;</w:t>
      </w:r>
    </w:p>
    <w:p w:rsidR="007B7CEE" w:rsidRDefault="00011178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 w:rsidR="005A139F">
        <w:rPr>
          <w:sz w:val="24"/>
        </w:rPr>
        <w:t xml:space="preserve"> tubo</w:t>
      </w:r>
      <w:r w:rsidR="007B7CEE">
        <w:rPr>
          <w:sz w:val="24"/>
        </w:rPr>
        <w:t xml:space="preserve"> de cola 40gr;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tesoura sem ponta, de preferência </w:t>
      </w:r>
      <w:proofErr w:type="spellStart"/>
      <w:r>
        <w:rPr>
          <w:sz w:val="24"/>
        </w:rPr>
        <w:t>Acrilex</w:t>
      </w:r>
      <w:proofErr w:type="spellEnd"/>
      <w:r>
        <w:rPr>
          <w:sz w:val="24"/>
        </w:rPr>
        <w:t>;</w:t>
      </w:r>
    </w:p>
    <w:p w:rsidR="00011178" w:rsidRDefault="00011178" w:rsidP="00011178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jogo de canetinhas ou canetas gel;</w:t>
      </w:r>
    </w:p>
    <w:p w:rsidR="00011178" w:rsidRDefault="00011178" w:rsidP="00011178">
      <w:pPr>
        <w:spacing w:after="0" w:line="240" w:lineRule="auto"/>
        <w:ind w:left="720"/>
        <w:jc w:val="both"/>
        <w:rPr>
          <w:sz w:val="24"/>
        </w:rPr>
      </w:pPr>
    </w:p>
    <w:p w:rsidR="00AC4E0B" w:rsidRPr="00AC4E0B" w:rsidRDefault="00AC4E0B" w:rsidP="00AC4E0B">
      <w:pPr>
        <w:spacing w:after="0" w:line="240" w:lineRule="auto"/>
        <w:ind w:left="720"/>
        <w:jc w:val="both"/>
        <w:rPr>
          <w:sz w:val="24"/>
        </w:rPr>
      </w:pPr>
      <w:r>
        <w:rPr>
          <w:b/>
          <w:sz w:val="24"/>
        </w:rPr>
        <w:t xml:space="preserve">UMA </w:t>
      </w:r>
      <w:r w:rsidR="001C2B92">
        <w:rPr>
          <w:b/>
          <w:sz w:val="24"/>
        </w:rPr>
        <w:t>SACOLA</w:t>
      </w:r>
      <w:r>
        <w:rPr>
          <w:b/>
          <w:sz w:val="24"/>
        </w:rPr>
        <w:t xml:space="preserve"> </w:t>
      </w:r>
      <w:r>
        <w:rPr>
          <w:sz w:val="24"/>
        </w:rPr>
        <w:t>contendo: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Gibi (Turma da Mônica – novo);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Minidicionário de Português;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revista para recorte;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jogo de tinta guache;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pincel chato nº 8 ou 12 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pano para limpar pincel;</w:t>
      </w:r>
    </w:p>
    <w:p w:rsidR="007B7CEE" w:rsidRDefault="007B7CEE" w:rsidP="007B7CEE">
      <w:pPr>
        <w:numPr>
          <w:ilvl w:val="0"/>
          <w:numId w:val="28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copo plástico.</w:t>
      </w:r>
    </w:p>
    <w:p w:rsidR="007C1543" w:rsidRDefault="007C1543" w:rsidP="007C1543">
      <w:pPr>
        <w:spacing w:after="0" w:line="240" w:lineRule="auto"/>
        <w:ind w:left="720"/>
        <w:jc w:val="both"/>
        <w:rPr>
          <w:sz w:val="24"/>
        </w:rPr>
      </w:pPr>
    </w:p>
    <w:p w:rsidR="00356EEA" w:rsidRDefault="00356EEA" w:rsidP="007A33B6">
      <w:pPr>
        <w:spacing w:after="0" w:line="240" w:lineRule="auto"/>
        <w:jc w:val="both"/>
        <w:rPr>
          <w:rFonts w:ascii="Calibri" w:eastAsia="Calibri" w:hAnsi="Calibri" w:cs="Times New Roman"/>
          <w:sz w:val="8"/>
        </w:rPr>
      </w:pPr>
    </w:p>
    <w:p w:rsidR="000E2107" w:rsidRPr="00B44573" w:rsidRDefault="00011178" w:rsidP="000E2107">
      <w:pPr>
        <w:spacing w:after="0" w:line="240" w:lineRule="auto"/>
        <w:ind w:left="480"/>
        <w:jc w:val="both"/>
        <w:rPr>
          <w:sz w:val="26"/>
        </w:rPr>
      </w:pPr>
      <w:r>
        <w:rPr>
          <w:rFonts w:ascii="Calibri" w:eastAsia="Calibri" w:hAnsi="Calibri" w:cs="Times New Roman"/>
          <w:b/>
          <w:sz w:val="26"/>
        </w:rPr>
        <w:t>L</w:t>
      </w:r>
      <w:r w:rsidR="00B44573">
        <w:rPr>
          <w:rFonts w:ascii="Calibri" w:eastAsia="Calibri" w:hAnsi="Calibri" w:cs="Times New Roman"/>
          <w:b/>
          <w:sz w:val="26"/>
        </w:rPr>
        <w:t>ANCHEIRA</w:t>
      </w:r>
      <w:r w:rsidR="007815F7" w:rsidRPr="00B44573">
        <w:rPr>
          <w:rFonts w:ascii="Calibri" w:eastAsia="Calibri" w:hAnsi="Calibri" w:cs="Times New Roman"/>
          <w:b/>
          <w:sz w:val="26"/>
        </w:rPr>
        <w:t xml:space="preserve">: </w:t>
      </w:r>
      <w:proofErr w:type="gramStart"/>
      <w:r w:rsidR="000E2107" w:rsidRPr="00B44573">
        <w:rPr>
          <w:sz w:val="26"/>
        </w:rPr>
        <w:t>1</w:t>
      </w:r>
      <w:proofErr w:type="gramEnd"/>
      <w:r w:rsidR="000E2107" w:rsidRPr="00B44573">
        <w:rPr>
          <w:sz w:val="26"/>
        </w:rPr>
        <w:t xml:space="preserve"> toalha/guardanapo para o lanche; </w:t>
      </w:r>
      <w:proofErr w:type="spellStart"/>
      <w:r w:rsidR="000E2107" w:rsidRPr="00B44573">
        <w:rPr>
          <w:sz w:val="26"/>
        </w:rPr>
        <w:t>Squeeze</w:t>
      </w:r>
      <w:proofErr w:type="spellEnd"/>
      <w:r w:rsidR="000E2107" w:rsidRPr="00B44573">
        <w:rPr>
          <w:sz w:val="26"/>
        </w:rPr>
        <w:t xml:space="preserve"> ou um copo com bico com água(deverá ficar na </w:t>
      </w:r>
      <w:proofErr w:type="spellStart"/>
      <w:r w:rsidR="000E2107" w:rsidRPr="00B44573">
        <w:rPr>
          <w:sz w:val="26"/>
        </w:rPr>
        <w:t>lancheira</w:t>
      </w:r>
      <w:proofErr w:type="spellEnd"/>
      <w:r w:rsidR="000E2107" w:rsidRPr="00B44573">
        <w:rPr>
          <w:sz w:val="26"/>
        </w:rPr>
        <w:t>); Bebida e Lanche;</w:t>
      </w:r>
    </w:p>
    <w:p w:rsidR="008B4F42" w:rsidRPr="000E2107" w:rsidRDefault="008B4F42" w:rsidP="007815F7">
      <w:pPr>
        <w:spacing w:after="0" w:line="240" w:lineRule="auto"/>
        <w:ind w:left="709" w:hanging="425"/>
        <w:jc w:val="both"/>
        <w:rPr>
          <w:sz w:val="14"/>
        </w:rPr>
      </w:pPr>
    </w:p>
    <w:p w:rsidR="004A60B3" w:rsidRP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9" w:history="1">
        <w:r w:rsidR="004A3861" w:rsidRPr="00F817A9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</w:t>
      </w:r>
      <w:proofErr w:type="gramStart"/>
      <w:r w:rsidR="00D91FD3">
        <w:rPr>
          <w:rFonts w:ascii="Arial" w:hAnsi="Arial" w:cs="Arial"/>
          <w:b/>
          <w:sz w:val="20"/>
          <w:szCs w:val="20"/>
        </w:rPr>
        <w:t>todos os dias de aula e atividades extraclasse</w:t>
      </w:r>
      <w:proofErr w:type="gramEnd"/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2F08B8" w:rsidRPr="002F08B8" w:rsidRDefault="000A705E" w:rsidP="002F08B8">
      <w:pPr>
        <w:pStyle w:val="PargrafodaLista"/>
        <w:rPr>
          <w:rFonts w:ascii="Arial" w:hAnsi="Arial" w:cs="Arial"/>
          <w:b/>
          <w:sz w:val="8"/>
          <w:szCs w:val="20"/>
        </w:rPr>
      </w:pPr>
      <w:r w:rsidRPr="000A705E"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29.75pt;margin-top:7.75pt;width:485.95pt;height:99.1pt;z-index:251756544" fillcolor="#d8d8d8 [2732]">
            <v:stroke dashstyle="dash"/>
            <v:textbox style="mso-next-textbox:#_x0000_s1077">
              <w:txbxContent>
                <w:p w:rsidR="00D91FD3" w:rsidRPr="00DE06DE" w:rsidRDefault="00D91FD3" w:rsidP="00D91FD3">
                  <w:pPr>
                    <w:spacing w:after="0" w:line="240" w:lineRule="auto"/>
                    <w:ind w:firstLine="480"/>
                  </w:pPr>
                  <w:r w:rsidRPr="00DE06DE">
                    <w:rPr>
                      <w:b/>
                      <w:lang w:val="en-US"/>
                    </w:rPr>
                    <w:t>IMPORTANTE:</w:t>
                  </w:r>
                  <w:r w:rsidRPr="00DE06DE">
                    <w:t xml:space="preserve"> </w:t>
                  </w:r>
                </w:p>
                <w:p w:rsidR="004A3861" w:rsidRDefault="004A3861" w:rsidP="004A3861">
                  <w:pPr>
                    <w:numPr>
                      <w:ilvl w:val="0"/>
                      <w:numId w:val="29"/>
                    </w:numPr>
                    <w:tabs>
                      <w:tab w:val="clear" w:pos="786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>Dia 08/02/2021 - Início das aulas às 13h 10min;</w:t>
                  </w:r>
                </w:p>
                <w:p w:rsidR="004A3861" w:rsidRDefault="004A3861" w:rsidP="004A3861">
                  <w:pPr>
                    <w:numPr>
                      <w:ilvl w:val="0"/>
                      <w:numId w:val="29"/>
                    </w:numPr>
                    <w:tabs>
                      <w:tab w:val="clear" w:pos="786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 xml:space="preserve">Dia 18/02/2021 – Reunião de Pais às 19h - </w:t>
                  </w:r>
                  <w:r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4A3861" w:rsidRDefault="004A3861" w:rsidP="004A3861">
                  <w:pPr>
                    <w:numPr>
                      <w:ilvl w:val="0"/>
                      <w:numId w:val="29"/>
                    </w:numPr>
                    <w:tabs>
                      <w:tab w:val="clear" w:pos="786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>Horário das aulas de 2ª a 6ª feira: 13h e 10min às 17h e 10min;</w:t>
                  </w:r>
                </w:p>
                <w:p w:rsidR="004A3861" w:rsidRDefault="004A3861" w:rsidP="004A3861">
                  <w:pPr>
                    <w:numPr>
                      <w:ilvl w:val="0"/>
                      <w:numId w:val="29"/>
                    </w:numPr>
                    <w:tabs>
                      <w:tab w:val="clear" w:pos="786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>A agenda escolar será fornecida pela escola no início do ano letivo;</w:t>
                  </w:r>
                </w:p>
                <w:p w:rsidR="004A3861" w:rsidRDefault="004A3861" w:rsidP="004A3861">
                  <w:pPr>
                    <w:numPr>
                      <w:ilvl w:val="0"/>
                      <w:numId w:val="29"/>
                    </w:numPr>
                    <w:tabs>
                      <w:tab w:val="clear" w:pos="786"/>
                      <w:tab w:val="num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Identificar com o nome do </w:t>
                  </w:r>
                  <w:r w:rsidR="00B8222D">
                    <w:rPr>
                      <w:b/>
                      <w:u w:val="single"/>
                    </w:rPr>
                    <w:t>estudante</w:t>
                  </w:r>
                  <w:r w:rsidR="00737C5D">
                    <w:rPr>
                      <w:b/>
                      <w:u w:val="single"/>
                    </w:rPr>
                    <w:t xml:space="preserve"> em</w:t>
                  </w:r>
                  <w:r>
                    <w:rPr>
                      <w:b/>
                      <w:u w:val="single"/>
                    </w:rPr>
                    <w:t xml:space="preserve"> todos os materiais e uniformes.</w:t>
                  </w:r>
                </w:p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C52AC3" w:rsidRPr="00C52AC3" w:rsidRDefault="00C52AC3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645C5"/>
    <w:multiLevelType w:val="hybridMultilevel"/>
    <w:tmpl w:val="D9BEC6A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5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E2080"/>
    <w:multiLevelType w:val="hybridMultilevel"/>
    <w:tmpl w:val="BAD2B2F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3"/>
  </w:num>
  <w:num w:numId="5">
    <w:abstractNumId w:val="2"/>
  </w:num>
  <w:num w:numId="6">
    <w:abstractNumId w:val="20"/>
  </w:num>
  <w:num w:numId="7">
    <w:abstractNumId w:val="17"/>
  </w:num>
  <w:num w:numId="8">
    <w:abstractNumId w:val="15"/>
  </w:num>
  <w:num w:numId="9">
    <w:abstractNumId w:val="11"/>
  </w:num>
  <w:num w:numId="10">
    <w:abstractNumId w:val="14"/>
  </w:num>
  <w:num w:numId="11">
    <w:abstractNumId w:val="25"/>
  </w:num>
  <w:num w:numId="12">
    <w:abstractNumId w:val="16"/>
  </w:num>
  <w:num w:numId="13">
    <w:abstractNumId w:val="22"/>
  </w:num>
  <w:num w:numId="14">
    <w:abstractNumId w:val="19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7"/>
  </w:num>
  <w:num w:numId="21">
    <w:abstractNumId w:val="3"/>
  </w:num>
  <w:num w:numId="22">
    <w:abstractNumId w:val="8"/>
  </w:num>
  <w:num w:numId="23">
    <w:abstractNumId w:val="24"/>
  </w:num>
  <w:num w:numId="24">
    <w:abstractNumId w:val="21"/>
  </w:num>
  <w:num w:numId="25">
    <w:abstractNumId w:val="7"/>
  </w:num>
  <w:num w:numId="26">
    <w:abstractNumId w:val="13"/>
  </w:num>
  <w:num w:numId="27">
    <w:abstractNumId w:val="26"/>
  </w:num>
  <w:num w:numId="28">
    <w:abstractNumId w:val="18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compat/>
  <w:rsids>
    <w:rsidRoot w:val="00F218B9"/>
    <w:rsid w:val="00011178"/>
    <w:rsid w:val="00042067"/>
    <w:rsid w:val="00067919"/>
    <w:rsid w:val="000901A7"/>
    <w:rsid w:val="00091DED"/>
    <w:rsid w:val="000A1DBC"/>
    <w:rsid w:val="000A705E"/>
    <w:rsid w:val="000B490F"/>
    <w:rsid w:val="000C3DC4"/>
    <w:rsid w:val="000E2107"/>
    <w:rsid w:val="000E7138"/>
    <w:rsid w:val="000F5732"/>
    <w:rsid w:val="001340A2"/>
    <w:rsid w:val="00135926"/>
    <w:rsid w:val="001513DD"/>
    <w:rsid w:val="00162063"/>
    <w:rsid w:val="00166294"/>
    <w:rsid w:val="001757A6"/>
    <w:rsid w:val="001935F0"/>
    <w:rsid w:val="001956AE"/>
    <w:rsid w:val="001B1581"/>
    <w:rsid w:val="001C2B92"/>
    <w:rsid w:val="001D7AD9"/>
    <w:rsid w:val="00214EDB"/>
    <w:rsid w:val="002328A7"/>
    <w:rsid w:val="002417AF"/>
    <w:rsid w:val="00251B15"/>
    <w:rsid w:val="00255154"/>
    <w:rsid w:val="0027498E"/>
    <w:rsid w:val="00292C3A"/>
    <w:rsid w:val="00293427"/>
    <w:rsid w:val="002B2694"/>
    <w:rsid w:val="002B2BD9"/>
    <w:rsid w:val="002F08B8"/>
    <w:rsid w:val="00337A2B"/>
    <w:rsid w:val="00356EEA"/>
    <w:rsid w:val="00367F2E"/>
    <w:rsid w:val="00382DE7"/>
    <w:rsid w:val="003F627C"/>
    <w:rsid w:val="003F6646"/>
    <w:rsid w:val="00422D28"/>
    <w:rsid w:val="00424CA7"/>
    <w:rsid w:val="00457C81"/>
    <w:rsid w:val="00462D56"/>
    <w:rsid w:val="00467EC7"/>
    <w:rsid w:val="004946AE"/>
    <w:rsid w:val="004A3861"/>
    <w:rsid w:val="004A60B3"/>
    <w:rsid w:val="004B062F"/>
    <w:rsid w:val="004B5439"/>
    <w:rsid w:val="004C744B"/>
    <w:rsid w:val="004E085B"/>
    <w:rsid w:val="004E2F30"/>
    <w:rsid w:val="00530E21"/>
    <w:rsid w:val="0053594D"/>
    <w:rsid w:val="0054781E"/>
    <w:rsid w:val="00596B22"/>
    <w:rsid w:val="005A139F"/>
    <w:rsid w:val="005A65E4"/>
    <w:rsid w:val="00602817"/>
    <w:rsid w:val="00614DB0"/>
    <w:rsid w:val="006331EE"/>
    <w:rsid w:val="006414C5"/>
    <w:rsid w:val="0069571A"/>
    <w:rsid w:val="006F2B7F"/>
    <w:rsid w:val="006F5773"/>
    <w:rsid w:val="00737C5D"/>
    <w:rsid w:val="007815F7"/>
    <w:rsid w:val="00784EDE"/>
    <w:rsid w:val="007A1C24"/>
    <w:rsid w:val="007A33B6"/>
    <w:rsid w:val="007B7CEE"/>
    <w:rsid w:val="007C1543"/>
    <w:rsid w:val="007D3D45"/>
    <w:rsid w:val="007D6BE2"/>
    <w:rsid w:val="007E469E"/>
    <w:rsid w:val="0083121D"/>
    <w:rsid w:val="00832F53"/>
    <w:rsid w:val="0083339B"/>
    <w:rsid w:val="00850EB9"/>
    <w:rsid w:val="008623C7"/>
    <w:rsid w:val="00871222"/>
    <w:rsid w:val="008A4F72"/>
    <w:rsid w:val="008B4F42"/>
    <w:rsid w:val="008E6658"/>
    <w:rsid w:val="0091067A"/>
    <w:rsid w:val="0091092F"/>
    <w:rsid w:val="00932E0D"/>
    <w:rsid w:val="00984E0A"/>
    <w:rsid w:val="009C284E"/>
    <w:rsid w:val="00A10C4E"/>
    <w:rsid w:val="00A14C11"/>
    <w:rsid w:val="00A15C8B"/>
    <w:rsid w:val="00A17A23"/>
    <w:rsid w:val="00A57C1E"/>
    <w:rsid w:val="00A61534"/>
    <w:rsid w:val="00A66A04"/>
    <w:rsid w:val="00A675DA"/>
    <w:rsid w:val="00A75ACB"/>
    <w:rsid w:val="00AC4E0B"/>
    <w:rsid w:val="00AD0D45"/>
    <w:rsid w:val="00AE03AD"/>
    <w:rsid w:val="00AE4498"/>
    <w:rsid w:val="00B30304"/>
    <w:rsid w:val="00B44573"/>
    <w:rsid w:val="00B6063A"/>
    <w:rsid w:val="00B8222D"/>
    <w:rsid w:val="00B950A7"/>
    <w:rsid w:val="00BA444E"/>
    <w:rsid w:val="00BB15AC"/>
    <w:rsid w:val="00C45E19"/>
    <w:rsid w:val="00C476D2"/>
    <w:rsid w:val="00C52AC3"/>
    <w:rsid w:val="00C648C8"/>
    <w:rsid w:val="00C730E2"/>
    <w:rsid w:val="00C91C45"/>
    <w:rsid w:val="00CC4806"/>
    <w:rsid w:val="00CE7B6F"/>
    <w:rsid w:val="00CF7E8C"/>
    <w:rsid w:val="00D014E3"/>
    <w:rsid w:val="00D23366"/>
    <w:rsid w:val="00D33D81"/>
    <w:rsid w:val="00D35692"/>
    <w:rsid w:val="00D70995"/>
    <w:rsid w:val="00D86D9F"/>
    <w:rsid w:val="00D91FD3"/>
    <w:rsid w:val="00D9597C"/>
    <w:rsid w:val="00DC7DDE"/>
    <w:rsid w:val="00DE06DE"/>
    <w:rsid w:val="00DF2EE1"/>
    <w:rsid w:val="00E25F6D"/>
    <w:rsid w:val="00E81599"/>
    <w:rsid w:val="00E8173B"/>
    <w:rsid w:val="00EA4500"/>
    <w:rsid w:val="00F218B9"/>
    <w:rsid w:val="00F2574D"/>
    <w:rsid w:val="00F85AC1"/>
    <w:rsid w:val="00FA3D2E"/>
    <w:rsid w:val="00FD2945"/>
    <w:rsid w:val="00FD5DB0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7C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8B4F42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4F4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7C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eau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44D41-115C-485F-9830-0B9BE64C8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18</cp:revision>
  <cp:lastPrinted>2019-10-01T11:47:00Z</cp:lastPrinted>
  <dcterms:created xsi:type="dcterms:W3CDTF">2019-10-03T19:33:00Z</dcterms:created>
  <dcterms:modified xsi:type="dcterms:W3CDTF">2020-10-30T16:18:00Z</dcterms:modified>
</cp:coreProperties>
</file>